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0" w:rsidRPr="00F20BCF" w:rsidRDefault="00F20BCF" w:rsidP="008624A4">
      <w:pPr>
        <w:shd w:val="clear" w:color="auto" w:fill="FFFFFF"/>
        <w:jc w:val="center"/>
        <w:rPr>
          <w:sz w:val="28"/>
          <w:szCs w:val="28"/>
        </w:rPr>
      </w:pPr>
      <w:r w:rsidRPr="00F20BCF">
        <w:rPr>
          <w:b/>
          <w:bCs/>
          <w:sz w:val="28"/>
          <w:szCs w:val="28"/>
        </w:rPr>
        <w:t xml:space="preserve">Двадцатая </w:t>
      </w:r>
      <w:r w:rsidR="00D801A0" w:rsidRPr="00F20BCF">
        <w:rPr>
          <w:b/>
          <w:bCs/>
          <w:sz w:val="28"/>
          <w:szCs w:val="28"/>
        </w:rPr>
        <w:t>очередная сессия</w:t>
      </w:r>
    </w:p>
    <w:p w:rsidR="00D801A0" w:rsidRPr="00D801A0" w:rsidRDefault="00D801A0" w:rsidP="008624A4">
      <w:pPr>
        <w:shd w:val="clear" w:color="auto" w:fill="FFFFFF"/>
        <w:ind w:firstLine="57"/>
        <w:jc w:val="center"/>
      </w:pPr>
      <w:r w:rsidRPr="00D801A0">
        <w:rPr>
          <w:b/>
          <w:bCs/>
        </w:rPr>
        <w:t>СОВЕТ ДЕПУТАТОВ МУНИЦИПАЛЬНОГО ОБРАЗОВАНИЯ</w:t>
      </w:r>
    </w:p>
    <w:p w:rsidR="00D801A0" w:rsidRPr="00D801A0" w:rsidRDefault="00D801A0" w:rsidP="008624A4">
      <w:pPr>
        <w:shd w:val="clear" w:color="auto" w:fill="FFFFFF"/>
        <w:ind w:firstLine="57"/>
        <w:jc w:val="center"/>
      </w:pPr>
      <w:r w:rsidRPr="00D801A0">
        <w:rPr>
          <w:b/>
          <w:bCs/>
        </w:rPr>
        <w:t>сельское поселение  «Муйская сельская администрация»</w:t>
      </w:r>
    </w:p>
    <w:p w:rsidR="00D801A0" w:rsidRPr="00D801A0" w:rsidRDefault="00D801A0" w:rsidP="008624A4">
      <w:pPr>
        <w:shd w:val="clear" w:color="auto" w:fill="FFFFFF"/>
        <w:ind w:firstLine="57"/>
        <w:jc w:val="center"/>
      </w:pPr>
      <w:r w:rsidRPr="00D801A0">
        <w:rPr>
          <w:b/>
          <w:bCs/>
        </w:rPr>
        <w:t>Муйского района Республики Бурятия</w:t>
      </w:r>
    </w:p>
    <w:p w:rsidR="00D801A0" w:rsidRPr="00D801A0" w:rsidRDefault="00D801A0" w:rsidP="008624A4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четвертого созыва</w:t>
      </w:r>
    </w:p>
    <w:p w:rsidR="00D801A0" w:rsidRPr="00D801A0" w:rsidRDefault="00D801A0" w:rsidP="00B70757">
      <w:pPr>
        <w:shd w:val="clear" w:color="auto" w:fill="FFFFFF"/>
        <w:ind w:firstLine="57"/>
        <w:jc w:val="center"/>
        <w:rPr>
          <w:b/>
          <w:bCs/>
        </w:rPr>
      </w:pPr>
      <w:r w:rsidRPr="00D801A0">
        <w:rPr>
          <w:b/>
          <w:bCs/>
        </w:rPr>
        <w:t>_________________________________________________________________________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>671574, Республика Бурятия, Муйский район, село Усть - Муя,</w:t>
      </w:r>
    </w:p>
    <w:p w:rsidR="00D801A0" w:rsidRPr="00D801A0" w:rsidRDefault="00D801A0" w:rsidP="00B70757">
      <w:pPr>
        <w:shd w:val="clear" w:color="auto" w:fill="FFFFFF"/>
        <w:ind w:left="567" w:firstLine="57"/>
        <w:jc w:val="center"/>
      </w:pPr>
      <w:r w:rsidRPr="00D801A0">
        <w:t xml:space="preserve">ул. </w:t>
      </w:r>
      <w:proofErr w:type="gramStart"/>
      <w:r w:rsidRPr="00D801A0">
        <w:t>Школьная</w:t>
      </w:r>
      <w:proofErr w:type="gramEnd"/>
      <w:r w:rsidRPr="00D801A0">
        <w:t>, д. 3, телефон/факс 8 (30132) 56267</w:t>
      </w:r>
    </w:p>
    <w:p w:rsidR="00A9630F" w:rsidRPr="00A9630F" w:rsidRDefault="00A9630F" w:rsidP="00B70757">
      <w:pPr>
        <w:tabs>
          <w:tab w:val="left" w:pos="0"/>
        </w:tabs>
        <w:ind w:left="426" w:firstLine="57"/>
        <w:jc w:val="both"/>
        <w:rPr>
          <w:b/>
          <w:sz w:val="22"/>
          <w:szCs w:val="22"/>
        </w:rPr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377649" w:rsidRDefault="00377649" w:rsidP="00377649">
      <w:pPr>
        <w:ind w:firstLine="57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B70757" w:rsidRDefault="00A9630F" w:rsidP="00B70757">
      <w:pPr>
        <w:ind w:firstLine="57"/>
      </w:pPr>
      <w:r w:rsidRPr="00A9630F">
        <w:rPr>
          <w:sz w:val="22"/>
          <w:szCs w:val="22"/>
        </w:rPr>
        <w:t xml:space="preserve"> </w:t>
      </w:r>
      <w:proofErr w:type="spellStart"/>
      <w:r w:rsidR="00D801A0">
        <w:rPr>
          <w:sz w:val="22"/>
          <w:szCs w:val="22"/>
        </w:rPr>
        <w:t>с</w:t>
      </w:r>
      <w:proofErr w:type="gramStart"/>
      <w:r w:rsidR="00D801A0">
        <w:rPr>
          <w:sz w:val="22"/>
          <w:szCs w:val="22"/>
        </w:rPr>
        <w:t>.У</w:t>
      </w:r>
      <w:proofErr w:type="gramEnd"/>
      <w:r w:rsidR="00D801A0">
        <w:rPr>
          <w:sz w:val="22"/>
          <w:szCs w:val="22"/>
        </w:rPr>
        <w:t>сть</w:t>
      </w:r>
      <w:proofErr w:type="spellEnd"/>
      <w:r w:rsidR="00D801A0">
        <w:rPr>
          <w:sz w:val="22"/>
          <w:szCs w:val="22"/>
        </w:rPr>
        <w:t>-Муя</w:t>
      </w:r>
      <w:r w:rsidRPr="00A9630F">
        <w:rPr>
          <w:sz w:val="22"/>
          <w:szCs w:val="22"/>
        </w:rPr>
        <w:t xml:space="preserve">                               </w:t>
      </w:r>
      <w:r w:rsidR="00B70757">
        <w:rPr>
          <w:sz w:val="22"/>
          <w:szCs w:val="22"/>
        </w:rPr>
        <w:t xml:space="preserve">        </w:t>
      </w:r>
      <w:r w:rsidRPr="00A9630F">
        <w:rPr>
          <w:sz w:val="22"/>
          <w:szCs w:val="22"/>
        </w:rPr>
        <w:t xml:space="preserve"> </w:t>
      </w:r>
      <w:r w:rsidR="00377649">
        <w:rPr>
          <w:sz w:val="22"/>
          <w:szCs w:val="22"/>
        </w:rPr>
        <w:t xml:space="preserve">                 </w:t>
      </w:r>
      <w:r w:rsidR="00A13EBB">
        <w:rPr>
          <w:sz w:val="22"/>
          <w:szCs w:val="22"/>
        </w:rPr>
        <w:t xml:space="preserve"> №</w:t>
      </w:r>
      <w:r w:rsidR="00FD723D">
        <w:rPr>
          <w:sz w:val="22"/>
          <w:szCs w:val="22"/>
        </w:rPr>
        <w:t xml:space="preserve"> </w:t>
      </w:r>
      <w:r w:rsidR="008624A4">
        <w:rPr>
          <w:sz w:val="22"/>
          <w:szCs w:val="22"/>
        </w:rPr>
        <w:t>81</w:t>
      </w:r>
      <w:r w:rsidR="00377649">
        <w:rPr>
          <w:sz w:val="22"/>
          <w:szCs w:val="22"/>
        </w:rPr>
        <w:t xml:space="preserve">                                              </w:t>
      </w:r>
      <w:r w:rsidR="003F2B41">
        <w:rPr>
          <w:sz w:val="22"/>
          <w:szCs w:val="22"/>
        </w:rPr>
        <w:t xml:space="preserve">от </w:t>
      </w:r>
      <w:r w:rsidR="008624A4">
        <w:rPr>
          <w:sz w:val="22"/>
          <w:szCs w:val="22"/>
        </w:rPr>
        <w:t>07</w:t>
      </w:r>
      <w:r w:rsidR="003F2B41">
        <w:rPr>
          <w:sz w:val="22"/>
          <w:szCs w:val="22"/>
        </w:rPr>
        <w:t>.07</w:t>
      </w:r>
      <w:r w:rsidR="00F20BCF">
        <w:rPr>
          <w:sz w:val="22"/>
          <w:szCs w:val="22"/>
        </w:rPr>
        <w:t xml:space="preserve">.2020 </w:t>
      </w:r>
      <w:r w:rsidR="00A13EBB">
        <w:rPr>
          <w:sz w:val="22"/>
          <w:szCs w:val="22"/>
        </w:rPr>
        <w:t>г.</w:t>
      </w:r>
      <w:r w:rsidR="00377649">
        <w:rPr>
          <w:sz w:val="22"/>
          <w:szCs w:val="22"/>
        </w:rPr>
        <w:t xml:space="preserve"> </w:t>
      </w:r>
    </w:p>
    <w:p w:rsidR="00D801A0" w:rsidRDefault="00A9630F" w:rsidP="00B70757">
      <w:pPr>
        <w:pStyle w:val="3"/>
        <w:ind w:firstLine="57"/>
        <w:jc w:val="both"/>
      </w:pPr>
      <w:r w:rsidRPr="00A9630F">
        <w:rPr>
          <w:sz w:val="22"/>
          <w:szCs w:val="22"/>
        </w:rPr>
        <w:t xml:space="preserve">             </w:t>
      </w:r>
    </w:p>
    <w:p w:rsidR="00D801A0" w:rsidRDefault="00D801A0" w:rsidP="00B70757">
      <w:pPr>
        <w:ind w:firstLine="57"/>
      </w:pPr>
    </w:p>
    <w:p w:rsidR="00D801A0" w:rsidRPr="00D801A0" w:rsidRDefault="00D801A0" w:rsidP="00B70757">
      <w:pPr>
        <w:ind w:firstLine="57"/>
      </w:pPr>
    </w:p>
    <w:p w:rsidR="00A9630F" w:rsidRPr="00A9630F" w:rsidRDefault="00A9630F" w:rsidP="00B70757">
      <w:pPr>
        <w:pStyle w:val="3"/>
        <w:ind w:firstLine="57"/>
        <w:jc w:val="both"/>
        <w:rPr>
          <w:sz w:val="22"/>
          <w:szCs w:val="22"/>
        </w:rPr>
      </w:pPr>
    </w:p>
    <w:p w:rsidR="00C757DE" w:rsidRPr="008624A4" w:rsidRDefault="00C757DE" w:rsidP="00C757DE">
      <w:pPr>
        <w:jc w:val="both"/>
        <w:outlineLvl w:val="0"/>
        <w:rPr>
          <w:b/>
          <w:kern w:val="36"/>
        </w:rPr>
      </w:pPr>
      <w:r w:rsidRPr="008624A4">
        <w:rPr>
          <w:b/>
        </w:rPr>
        <w:t>Об утверждении П</w:t>
      </w:r>
      <w:r w:rsidR="0063478A" w:rsidRPr="008624A4">
        <w:rPr>
          <w:b/>
        </w:rPr>
        <w:t>еречня</w:t>
      </w:r>
      <w:r w:rsidR="00FD723D" w:rsidRPr="008624A4">
        <w:rPr>
          <w:b/>
        </w:rPr>
        <w:t xml:space="preserve"> </w:t>
      </w:r>
      <w:r w:rsidR="0063478A" w:rsidRPr="008624A4">
        <w:rPr>
          <w:b/>
          <w:bCs/>
          <w:kern w:val="36"/>
        </w:rPr>
        <w:t>должностей</w:t>
      </w:r>
      <w:r w:rsidR="0063478A" w:rsidRPr="008624A4">
        <w:rPr>
          <w:b/>
          <w:kern w:val="36"/>
        </w:rPr>
        <w:t xml:space="preserve"> </w:t>
      </w:r>
      <w:r w:rsidR="0063478A" w:rsidRPr="008624A4">
        <w:rPr>
          <w:b/>
          <w:bCs/>
          <w:kern w:val="36"/>
        </w:rPr>
        <w:t>муниципальной службы в органах местного самоуправления муниципального образования</w:t>
      </w:r>
      <w:r w:rsidR="0063478A" w:rsidRPr="008624A4">
        <w:rPr>
          <w:b/>
          <w:kern w:val="36"/>
        </w:rPr>
        <w:t xml:space="preserve"> </w:t>
      </w:r>
      <w:r w:rsidR="0063478A" w:rsidRPr="008624A4">
        <w:rPr>
          <w:b/>
        </w:rPr>
        <w:t>сельское поселение «Муйская сельская администрация</w:t>
      </w:r>
      <w:r w:rsidR="00F20BCF" w:rsidRPr="008624A4">
        <w:rPr>
          <w:b/>
        </w:rPr>
        <w:t xml:space="preserve"> и</w:t>
      </w:r>
      <w:r w:rsidRPr="008624A4">
        <w:rPr>
          <w:b/>
        </w:rPr>
        <w:t xml:space="preserve"> отмене решения</w:t>
      </w:r>
      <w:r w:rsidR="00F20BCF" w:rsidRPr="008624A4">
        <w:rPr>
          <w:b/>
        </w:rPr>
        <w:t xml:space="preserve"> от </w:t>
      </w:r>
      <w:r w:rsidRPr="008624A4">
        <w:rPr>
          <w:b/>
        </w:rPr>
        <w:t>28.01.2020</w:t>
      </w:r>
      <w:r w:rsidR="0063478A" w:rsidRPr="008624A4">
        <w:rPr>
          <w:b/>
        </w:rPr>
        <w:t xml:space="preserve"> г. № 71 </w:t>
      </w:r>
      <w:r w:rsidRPr="008624A4">
        <w:rPr>
          <w:b/>
        </w:rPr>
        <w:t xml:space="preserve">«Об утверждении </w:t>
      </w:r>
      <w:r w:rsidRPr="008624A4">
        <w:rPr>
          <w:b/>
          <w:bCs/>
          <w:kern w:val="36"/>
        </w:rPr>
        <w:t xml:space="preserve"> реестра должностей</w:t>
      </w:r>
      <w:r w:rsidRPr="008624A4">
        <w:rPr>
          <w:b/>
          <w:kern w:val="36"/>
        </w:rPr>
        <w:t xml:space="preserve"> </w:t>
      </w:r>
      <w:r w:rsidRPr="008624A4">
        <w:rPr>
          <w:b/>
          <w:bCs/>
          <w:kern w:val="36"/>
        </w:rPr>
        <w:t>муниципальной службы в органах местного самоуправления муниципального образования</w:t>
      </w:r>
      <w:r w:rsidRPr="008624A4">
        <w:rPr>
          <w:b/>
          <w:kern w:val="36"/>
        </w:rPr>
        <w:t xml:space="preserve"> </w:t>
      </w:r>
      <w:r w:rsidRPr="008624A4">
        <w:rPr>
          <w:b/>
        </w:rPr>
        <w:t>сельское поселение «Муйская сельская администрация» и признании утратившим силу решения от 08.12.2007г. № 60»</w:t>
      </w:r>
    </w:p>
    <w:p w:rsidR="00F20BCF" w:rsidRPr="008624A4" w:rsidRDefault="00C757DE" w:rsidP="00F20BCF">
      <w:pPr>
        <w:jc w:val="both"/>
        <w:outlineLvl w:val="0"/>
        <w:rPr>
          <w:b/>
          <w:kern w:val="36"/>
        </w:rPr>
      </w:pPr>
      <w:r w:rsidRPr="008624A4">
        <w:t xml:space="preserve"> </w:t>
      </w:r>
    </w:p>
    <w:p w:rsidR="00A9630F" w:rsidRPr="008624A4" w:rsidRDefault="00A9630F" w:rsidP="00F20BCF">
      <w:pPr>
        <w:ind w:left="45" w:firstLine="57"/>
        <w:jc w:val="both"/>
      </w:pPr>
    </w:p>
    <w:p w:rsidR="00A9630F" w:rsidRPr="008624A4" w:rsidRDefault="00A9630F" w:rsidP="00B70757">
      <w:pPr>
        <w:autoSpaceDE w:val="0"/>
        <w:autoSpaceDN w:val="0"/>
        <w:adjustRightInd w:val="0"/>
        <w:ind w:firstLine="57"/>
        <w:jc w:val="both"/>
      </w:pPr>
      <w:r w:rsidRPr="008624A4">
        <w:t xml:space="preserve">    В  целях приведения нормативных правовых актов органов местного самоуправления в соответствие с действующим законодательством, Совет депутатов мун</w:t>
      </w:r>
      <w:r w:rsidR="00377649" w:rsidRPr="008624A4">
        <w:t>иципального образования сельское</w:t>
      </w:r>
      <w:r w:rsidRPr="008624A4">
        <w:t xml:space="preserve"> поселени</w:t>
      </w:r>
      <w:r w:rsidR="00377649" w:rsidRPr="008624A4">
        <w:t>е</w:t>
      </w:r>
      <w:r w:rsidRPr="008624A4">
        <w:t xml:space="preserve"> «Муйская сельская администрация»</w:t>
      </w:r>
    </w:p>
    <w:p w:rsidR="00A9630F" w:rsidRPr="008624A4" w:rsidRDefault="00A9630F" w:rsidP="00B70757">
      <w:pPr>
        <w:ind w:firstLine="57"/>
        <w:jc w:val="both"/>
      </w:pPr>
    </w:p>
    <w:p w:rsidR="00A9630F" w:rsidRPr="008624A4" w:rsidRDefault="00A9630F" w:rsidP="00B70757">
      <w:pPr>
        <w:ind w:firstLine="57"/>
        <w:jc w:val="both"/>
      </w:pPr>
      <w:r w:rsidRPr="008624A4">
        <w:t>РЕШАЕТ:</w:t>
      </w:r>
    </w:p>
    <w:p w:rsidR="00A9630F" w:rsidRPr="008624A4" w:rsidRDefault="00A9630F" w:rsidP="00B70757">
      <w:pPr>
        <w:ind w:firstLine="57"/>
        <w:jc w:val="both"/>
      </w:pPr>
    </w:p>
    <w:p w:rsidR="00C757DE" w:rsidRPr="008624A4" w:rsidRDefault="00A9630F" w:rsidP="00307E40">
      <w:pPr>
        <w:jc w:val="both"/>
        <w:outlineLvl w:val="0"/>
      </w:pPr>
      <w:r w:rsidRPr="008624A4">
        <w:t xml:space="preserve">1. </w:t>
      </w:r>
      <w:r w:rsidR="00307E40" w:rsidRPr="008624A4">
        <w:t>Утвердить прилагаемый Перечень</w:t>
      </w:r>
      <w:r w:rsidRPr="008624A4">
        <w:t xml:space="preserve"> </w:t>
      </w:r>
      <w:r w:rsidR="00307E40" w:rsidRPr="008624A4">
        <w:rPr>
          <w:bCs/>
          <w:kern w:val="36"/>
        </w:rPr>
        <w:t>должностей</w:t>
      </w:r>
      <w:r w:rsidR="00307E40" w:rsidRPr="008624A4">
        <w:rPr>
          <w:kern w:val="36"/>
        </w:rPr>
        <w:t xml:space="preserve"> </w:t>
      </w:r>
      <w:r w:rsidR="00307E40" w:rsidRPr="008624A4">
        <w:rPr>
          <w:bCs/>
          <w:kern w:val="36"/>
        </w:rPr>
        <w:t>муниципальной службы в органах местного самоуправления муниципального образования</w:t>
      </w:r>
      <w:r w:rsidR="00307E40" w:rsidRPr="008624A4">
        <w:rPr>
          <w:kern w:val="36"/>
        </w:rPr>
        <w:t xml:space="preserve"> </w:t>
      </w:r>
      <w:r w:rsidR="00307E40" w:rsidRPr="008624A4">
        <w:t>сельское поселение «Муйская сельская администрация</w:t>
      </w:r>
      <w:r w:rsidR="00C757DE" w:rsidRPr="008624A4">
        <w:t>».</w:t>
      </w:r>
    </w:p>
    <w:p w:rsidR="00307E40" w:rsidRPr="008624A4" w:rsidRDefault="00C757DE" w:rsidP="00307E40">
      <w:pPr>
        <w:jc w:val="both"/>
        <w:outlineLvl w:val="0"/>
        <w:rPr>
          <w:kern w:val="36"/>
        </w:rPr>
      </w:pPr>
      <w:r w:rsidRPr="008624A4">
        <w:t xml:space="preserve">2. </w:t>
      </w:r>
      <w:r w:rsidR="00307E40" w:rsidRPr="008624A4">
        <w:t xml:space="preserve"> </w:t>
      </w:r>
      <w:r w:rsidRPr="008624A4">
        <w:t xml:space="preserve">Отменить решение от 28.01.2020 г. № 71 «Об утверждении </w:t>
      </w:r>
      <w:r w:rsidRPr="008624A4">
        <w:rPr>
          <w:bCs/>
          <w:kern w:val="36"/>
        </w:rPr>
        <w:t xml:space="preserve"> реестра должностей</w:t>
      </w:r>
      <w:r w:rsidRPr="008624A4">
        <w:rPr>
          <w:kern w:val="36"/>
        </w:rPr>
        <w:t xml:space="preserve"> </w:t>
      </w:r>
      <w:r w:rsidRPr="008624A4">
        <w:rPr>
          <w:bCs/>
          <w:kern w:val="36"/>
        </w:rPr>
        <w:t>муниципальной службы в органах местного самоуправления муниципального образования</w:t>
      </w:r>
      <w:r w:rsidRPr="008624A4">
        <w:rPr>
          <w:kern w:val="36"/>
        </w:rPr>
        <w:t xml:space="preserve"> </w:t>
      </w:r>
      <w:r w:rsidRPr="008624A4">
        <w:t>сельское поселение «Муйская сельская администрация» и признании утратившим силу решения от 08.12.2007г. № 60».</w:t>
      </w:r>
    </w:p>
    <w:p w:rsidR="00A9630F" w:rsidRPr="008624A4" w:rsidRDefault="00C757DE" w:rsidP="00307E40">
      <w:pPr>
        <w:jc w:val="both"/>
        <w:outlineLvl w:val="0"/>
      </w:pPr>
      <w:r w:rsidRPr="008624A4">
        <w:t>3</w:t>
      </w:r>
      <w:r w:rsidR="00A9630F" w:rsidRPr="008624A4">
        <w:t>. Настоящее решение вступает в силу со дня его обнародования.</w:t>
      </w:r>
    </w:p>
    <w:p w:rsidR="00A9630F" w:rsidRPr="008624A4" w:rsidRDefault="00A9630F" w:rsidP="00B70757">
      <w:pPr>
        <w:ind w:firstLine="57"/>
        <w:jc w:val="both"/>
      </w:pPr>
    </w:p>
    <w:p w:rsidR="00A9630F" w:rsidRPr="008624A4" w:rsidRDefault="00A9630F" w:rsidP="00377649">
      <w:pPr>
        <w:jc w:val="both"/>
        <w:rPr>
          <w:sz w:val="22"/>
          <w:szCs w:val="22"/>
        </w:rPr>
      </w:pPr>
    </w:p>
    <w:p w:rsidR="00A9630F" w:rsidRPr="008624A4" w:rsidRDefault="00A9630F" w:rsidP="00B70757">
      <w:pPr>
        <w:ind w:firstLine="57"/>
        <w:jc w:val="both"/>
        <w:rPr>
          <w:sz w:val="22"/>
          <w:szCs w:val="22"/>
        </w:rPr>
      </w:pPr>
      <w:bookmarkStart w:id="0" w:name="_GoBack"/>
      <w:bookmarkEnd w:id="0"/>
    </w:p>
    <w:p w:rsidR="00FD723D" w:rsidRPr="008624A4" w:rsidRDefault="00A9630F" w:rsidP="00B70757">
      <w:pPr>
        <w:ind w:firstLine="57"/>
        <w:jc w:val="both"/>
      </w:pPr>
      <w:r w:rsidRPr="008624A4">
        <w:t xml:space="preserve">Глава </w:t>
      </w:r>
      <w:r w:rsidR="00FD723D" w:rsidRPr="008624A4">
        <w:t>муниципального образования</w:t>
      </w:r>
    </w:p>
    <w:p w:rsidR="00FD723D" w:rsidRPr="008624A4" w:rsidRDefault="00FD723D" w:rsidP="00B70757">
      <w:pPr>
        <w:ind w:firstLine="57"/>
        <w:jc w:val="both"/>
      </w:pPr>
      <w:r w:rsidRPr="008624A4">
        <w:t>сельское</w:t>
      </w:r>
      <w:r w:rsidR="00377649" w:rsidRPr="008624A4">
        <w:t xml:space="preserve"> поселени</w:t>
      </w:r>
      <w:r w:rsidRPr="008624A4">
        <w:t xml:space="preserve">е </w:t>
      </w:r>
    </w:p>
    <w:p w:rsidR="00A9630F" w:rsidRPr="008624A4" w:rsidRDefault="00FD723D" w:rsidP="00B70757">
      <w:pPr>
        <w:ind w:firstLine="57"/>
        <w:jc w:val="both"/>
      </w:pPr>
      <w:r w:rsidRPr="008624A4">
        <w:t>«Муйская сельская администрация»</w:t>
      </w:r>
      <w:r w:rsidR="00A9630F" w:rsidRPr="008624A4">
        <w:t xml:space="preserve">                                            </w:t>
      </w:r>
      <w:r w:rsidR="00377649" w:rsidRPr="008624A4">
        <w:t xml:space="preserve">          </w:t>
      </w:r>
      <w:r w:rsidR="00FA64D7" w:rsidRPr="008624A4">
        <w:t>В.П.</w:t>
      </w:r>
      <w:r w:rsidR="00377649" w:rsidRPr="008624A4">
        <w:t xml:space="preserve"> </w:t>
      </w:r>
      <w:r w:rsidR="00FA64D7" w:rsidRPr="008624A4">
        <w:t>Васянович</w:t>
      </w:r>
    </w:p>
    <w:p w:rsidR="00A9630F" w:rsidRPr="008624A4" w:rsidRDefault="00A9630F" w:rsidP="00B70757">
      <w:pPr>
        <w:ind w:firstLine="57"/>
        <w:rPr>
          <w:sz w:val="22"/>
          <w:szCs w:val="22"/>
        </w:rPr>
      </w:pPr>
    </w:p>
    <w:p w:rsidR="003F6FBC" w:rsidRPr="008624A4" w:rsidRDefault="003F6FBC" w:rsidP="00C757DE">
      <w:pPr>
        <w:rPr>
          <w:sz w:val="22"/>
          <w:szCs w:val="22"/>
        </w:rPr>
      </w:pPr>
    </w:p>
    <w:p w:rsidR="003F6FBC" w:rsidRPr="008624A4" w:rsidRDefault="003F6FBC" w:rsidP="00B70757">
      <w:pPr>
        <w:ind w:firstLine="57"/>
        <w:rPr>
          <w:sz w:val="22"/>
          <w:szCs w:val="22"/>
        </w:rPr>
      </w:pPr>
    </w:p>
    <w:p w:rsidR="003F6FBC" w:rsidRPr="008624A4" w:rsidRDefault="003F6FBC" w:rsidP="00B70757">
      <w:pPr>
        <w:ind w:firstLine="57"/>
        <w:rPr>
          <w:sz w:val="22"/>
          <w:szCs w:val="22"/>
        </w:rPr>
      </w:pPr>
    </w:p>
    <w:p w:rsidR="003F6FBC" w:rsidRPr="008624A4" w:rsidRDefault="003F6FBC" w:rsidP="00B70757">
      <w:pPr>
        <w:ind w:firstLine="57"/>
        <w:rPr>
          <w:sz w:val="22"/>
          <w:szCs w:val="22"/>
        </w:rPr>
      </w:pPr>
    </w:p>
    <w:p w:rsidR="003F6FBC" w:rsidRPr="008624A4" w:rsidRDefault="003F6FBC" w:rsidP="00B70757">
      <w:pPr>
        <w:ind w:firstLine="57"/>
        <w:rPr>
          <w:sz w:val="22"/>
          <w:szCs w:val="22"/>
        </w:rPr>
      </w:pPr>
    </w:p>
    <w:p w:rsidR="003F6FBC" w:rsidRPr="008624A4" w:rsidRDefault="003F6FBC" w:rsidP="00B70757">
      <w:pPr>
        <w:ind w:firstLine="57"/>
        <w:rPr>
          <w:sz w:val="22"/>
          <w:szCs w:val="22"/>
        </w:rPr>
      </w:pPr>
    </w:p>
    <w:tbl>
      <w:tblPr>
        <w:tblpPr w:leftFromText="180" w:rightFromText="180" w:vertAnchor="text" w:horzAnchor="margin" w:tblpY="-217"/>
        <w:tblW w:w="9515" w:type="dxa"/>
        <w:tblLayout w:type="fixed"/>
        <w:tblLook w:val="04A0" w:firstRow="1" w:lastRow="0" w:firstColumn="1" w:lastColumn="0" w:noHBand="0" w:noVBand="1"/>
      </w:tblPr>
      <w:tblGrid>
        <w:gridCol w:w="17"/>
        <w:gridCol w:w="9498"/>
      </w:tblGrid>
      <w:tr w:rsidR="003F6FBC" w:rsidRPr="003F6FBC" w:rsidTr="00F10D11">
        <w:trPr>
          <w:gridBefore w:val="1"/>
          <w:wBefore w:w="17" w:type="dxa"/>
          <w:trHeight w:val="12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FBC" w:rsidRPr="003F6FBC" w:rsidRDefault="003F6FBC" w:rsidP="003F6FBC">
            <w:pPr>
              <w:jc w:val="right"/>
            </w:pPr>
            <w:r w:rsidRPr="003F6FBC">
              <w:lastRenderedPageBreak/>
              <w:t>Приложение</w:t>
            </w:r>
          </w:p>
          <w:p w:rsidR="003F6FBC" w:rsidRPr="003F6FBC" w:rsidRDefault="003F6FBC" w:rsidP="003F6FBC">
            <w:pPr>
              <w:ind w:left="-1147" w:hanging="425"/>
              <w:jc w:val="right"/>
            </w:pPr>
            <w:r w:rsidRPr="003F6FBC">
              <w:t xml:space="preserve">к решению Совета депутатов </w:t>
            </w:r>
          </w:p>
          <w:p w:rsidR="003F6FBC" w:rsidRPr="003F6FBC" w:rsidRDefault="003F6FBC" w:rsidP="003F6FBC">
            <w:pPr>
              <w:ind w:left="-1147" w:hanging="425"/>
              <w:jc w:val="right"/>
            </w:pPr>
            <w:r w:rsidRPr="003F6FBC">
              <w:t xml:space="preserve">МО СП «Муйская сельская администрация» </w:t>
            </w:r>
          </w:p>
          <w:p w:rsidR="003F6FBC" w:rsidRPr="003F6FBC" w:rsidRDefault="003F6FBC" w:rsidP="003F6FBC">
            <w:pPr>
              <w:ind w:left="-1147" w:hanging="425"/>
              <w:jc w:val="right"/>
            </w:pPr>
            <w:r w:rsidRPr="003F6FBC">
              <w:t>от «</w:t>
            </w:r>
            <w:r w:rsidR="008624A4">
              <w:t>07.07.</w:t>
            </w:r>
            <w:r w:rsidRPr="003F6FBC">
              <w:t>2020 г. №</w:t>
            </w:r>
            <w:r w:rsidR="008624A4">
              <w:t>81</w:t>
            </w:r>
          </w:p>
        </w:tc>
      </w:tr>
      <w:tr w:rsidR="003F6FBC" w:rsidRPr="003F6FBC" w:rsidTr="00F10D11">
        <w:trPr>
          <w:trHeight w:val="1380"/>
        </w:trPr>
        <w:tc>
          <w:tcPr>
            <w:tcW w:w="9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FBC" w:rsidRPr="003F6FBC" w:rsidRDefault="003F6FBC" w:rsidP="003F6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  <w:p w:rsidR="003F6FBC" w:rsidRPr="003F6FBC" w:rsidRDefault="003F6FBC" w:rsidP="003F6FBC">
            <w:pPr>
              <w:jc w:val="center"/>
              <w:rPr>
                <w:b/>
                <w:bCs/>
              </w:rPr>
            </w:pPr>
            <w:r w:rsidRPr="003F6FBC">
              <w:rPr>
                <w:b/>
                <w:bCs/>
              </w:rPr>
              <w:t>должностей муниципальной службы в муниципальном образовании сельское поселение «Муйская сельская администрация»</w:t>
            </w:r>
          </w:p>
          <w:p w:rsidR="003F6FBC" w:rsidRPr="003F6FBC" w:rsidRDefault="003F6FBC" w:rsidP="003F6FBC">
            <w:pPr>
              <w:jc w:val="both"/>
              <w:rPr>
                <w:b/>
                <w:bCs/>
              </w:rPr>
            </w:pPr>
            <w:r w:rsidRPr="003F6FBC">
              <w:t> </w:t>
            </w:r>
          </w:p>
        </w:tc>
      </w:tr>
      <w:tr w:rsidR="003F6FBC" w:rsidRPr="003F6FBC" w:rsidTr="00F10D11">
        <w:trPr>
          <w:trHeight w:val="31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BC" w:rsidRPr="003F6FBC" w:rsidRDefault="003F6FBC" w:rsidP="003F6FBC">
            <w:pPr>
              <w:jc w:val="both"/>
              <w:rPr>
                <w:b/>
                <w:bCs/>
              </w:rPr>
            </w:pPr>
            <w:r w:rsidRPr="003F6FBC">
              <w:rPr>
                <w:b/>
                <w:bCs/>
              </w:rPr>
              <w:t>Наименование должности</w:t>
            </w:r>
          </w:p>
        </w:tc>
      </w:tr>
      <w:tr w:rsidR="003F6FBC" w:rsidRPr="003F6FBC" w:rsidTr="00F10D11">
        <w:trPr>
          <w:trHeight w:val="70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FBC" w:rsidRPr="003F6FBC" w:rsidRDefault="003F6FBC" w:rsidP="003F6FBC">
            <w:pPr>
              <w:jc w:val="both"/>
              <w:rPr>
                <w:b/>
                <w:bCs/>
                <w:i/>
                <w:iCs/>
              </w:rPr>
            </w:pPr>
            <w:r w:rsidRPr="003F6FBC">
              <w:rPr>
                <w:b/>
                <w:bCs/>
                <w:i/>
                <w:iCs/>
              </w:rPr>
              <w:t>1.Должности муниципальной службы в исполнительно-распорядительном органе - Администрации МО СП «Муйская сельская администрация»</w:t>
            </w:r>
          </w:p>
        </w:tc>
      </w:tr>
      <w:tr w:rsidR="003F6FBC" w:rsidRPr="003F6FBC" w:rsidTr="00F10D11">
        <w:trPr>
          <w:trHeight w:val="34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BC" w:rsidRPr="003F6FBC" w:rsidRDefault="003F6FBC" w:rsidP="003F6FBC">
            <w:pPr>
              <w:jc w:val="both"/>
              <w:rPr>
                <w:b/>
                <w:bCs/>
              </w:rPr>
            </w:pPr>
            <w:r w:rsidRPr="003F6FBC">
              <w:rPr>
                <w:b/>
                <w:bCs/>
              </w:rPr>
              <w:t>Старшие должности муниципальной службы</w:t>
            </w:r>
          </w:p>
        </w:tc>
      </w:tr>
      <w:tr w:rsidR="003F6FBC" w:rsidRPr="003F6FBC" w:rsidTr="00F10D11">
        <w:trPr>
          <w:trHeight w:val="31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BC" w:rsidRPr="003F6FBC" w:rsidRDefault="003F6FBC" w:rsidP="003F6FBC">
            <w:pPr>
              <w:jc w:val="both"/>
            </w:pPr>
            <w:r w:rsidRPr="003F6FBC">
              <w:t>Главный специалист</w:t>
            </w:r>
          </w:p>
        </w:tc>
      </w:tr>
      <w:tr w:rsidR="003F6FBC" w:rsidRPr="003F6FBC" w:rsidTr="00F10D11">
        <w:trPr>
          <w:trHeight w:val="315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FBC" w:rsidRPr="003F6FBC" w:rsidRDefault="003F6FBC" w:rsidP="003F6FBC">
            <w:pPr>
              <w:jc w:val="both"/>
            </w:pPr>
            <w:r w:rsidRPr="003F6FBC">
              <w:t>Ведущий  специалист</w:t>
            </w:r>
          </w:p>
        </w:tc>
      </w:tr>
    </w:tbl>
    <w:p w:rsidR="003F6FBC" w:rsidRPr="003F6FBC" w:rsidRDefault="003F6FBC" w:rsidP="003F6FBC">
      <w:pPr>
        <w:jc w:val="both"/>
        <w:rPr>
          <w:color w:val="333333"/>
        </w:rPr>
      </w:pPr>
    </w:p>
    <w:p w:rsidR="003F6FBC" w:rsidRPr="003F6FBC" w:rsidRDefault="009E7555" w:rsidP="003F6FBC">
      <w:pPr>
        <w:jc w:val="both"/>
        <w:rPr>
          <w:color w:val="333333"/>
        </w:rPr>
      </w:pPr>
      <w:hyperlink r:id="rId7" w:history="1">
        <w:r w:rsidR="003F6FBC" w:rsidRPr="003F6FBC">
          <w:rPr>
            <w:color w:val="000000"/>
          </w:rPr>
          <w:br/>
        </w:r>
      </w:hyperlink>
    </w:p>
    <w:p w:rsidR="003F6FBC" w:rsidRPr="003F6FBC" w:rsidRDefault="003F6FBC" w:rsidP="003F6FBC">
      <w:pPr>
        <w:jc w:val="both"/>
        <w:rPr>
          <w:color w:val="333333"/>
        </w:rPr>
      </w:pPr>
    </w:p>
    <w:p w:rsidR="003F6FBC" w:rsidRPr="003F6FBC" w:rsidRDefault="003F6FBC" w:rsidP="003F6FBC">
      <w:pPr>
        <w:jc w:val="both"/>
        <w:rPr>
          <w:color w:val="333333"/>
        </w:rPr>
      </w:pPr>
      <w:r w:rsidRPr="003F6FBC">
        <w:rPr>
          <w:b/>
          <w:bCs/>
          <w:color w:val="333333"/>
        </w:rPr>
        <w:t xml:space="preserve"> </w:t>
      </w:r>
    </w:p>
    <w:p w:rsidR="003F6FBC" w:rsidRPr="003F6FBC" w:rsidRDefault="003F6FBC" w:rsidP="003F6FBC">
      <w:pPr>
        <w:jc w:val="both"/>
        <w:rPr>
          <w:color w:val="333333"/>
        </w:rPr>
      </w:pPr>
      <w:r w:rsidRPr="003F6FBC">
        <w:rPr>
          <w:color w:val="333333"/>
        </w:rPr>
        <w:t> </w:t>
      </w:r>
    </w:p>
    <w:p w:rsidR="003F6FBC" w:rsidRPr="003F6FBC" w:rsidRDefault="009E7555" w:rsidP="003F6FBC">
      <w:pPr>
        <w:jc w:val="both"/>
        <w:rPr>
          <w:color w:val="333333"/>
        </w:rPr>
      </w:pPr>
      <w:hyperlink r:id="rId8" w:history="1"/>
      <w:r w:rsidR="003F6FBC" w:rsidRPr="003F6FBC">
        <w:rPr>
          <w:color w:val="333333"/>
        </w:rPr>
        <w:t xml:space="preserve"> </w:t>
      </w:r>
    </w:p>
    <w:p w:rsidR="003F6FBC" w:rsidRPr="00A9630F" w:rsidRDefault="003F6FBC" w:rsidP="00B70757">
      <w:pPr>
        <w:ind w:firstLine="57"/>
        <w:rPr>
          <w:sz w:val="22"/>
          <w:szCs w:val="22"/>
        </w:rPr>
      </w:pPr>
    </w:p>
    <w:sectPr w:rsidR="003F6FBC" w:rsidRPr="00A9630F" w:rsidSect="00A9630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55" w:rsidRDefault="009E7555" w:rsidP="00D801A0">
      <w:r>
        <w:separator/>
      </w:r>
    </w:p>
  </w:endnote>
  <w:endnote w:type="continuationSeparator" w:id="0">
    <w:p w:rsidR="009E7555" w:rsidRDefault="009E7555" w:rsidP="00D8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55" w:rsidRDefault="009E7555" w:rsidP="00D801A0">
      <w:r>
        <w:separator/>
      </w:r>
    </w:p>
  </w:footnote>
  <w:footnote w:type="continuationSeparator" w:id="0">
    <w:p w:rsidR="009E7555" w:rsidRDefault="009E7555" w:rsidP="00D8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A5"/>
    <w:rsid w:val="00031B47"/>
    <w:rsid w:val="002847A5"/>
    <w:rsid w:val="00294EEB"/>
    <w:rsid w:val="002E2CBC"/>
    <w:rsid w:val="00307E40"/>
    <w:rsid w:val="00377649"/>
    <w:rsid w:val="003F2B41"/>
    <w:rsid w:val="003F6FBC"/>
    <w:rsid w:val="00420CE0"/>
    <w:rsid w:val="0063478A"/>
    <w:rsid w:val="00645A7A"/>
    <w:rsid w:val="00723E90"/>
    <w:rsid w:val="007A50AC"/>
    <w:rsid w:val="007B3681"/>
    <w:rsid w:val="00857279"/>
    <w:rsid w:val="008624A4"/>
    <w:rsid w:val="008E7512"/>
    <w:rsid w:val="009E7555"/>
    <w:rsid w:val="00A13EBB"/>
    <w:rsid w:val="00A9630F"/>
    <w:rsid w:val="00B37E58"/>
    <w:rsid w:val="00B70757"/>
    <w:rsid w:val="00B87229"/>
    <w:rsid w:val="00C757DE"/>
    <w:rsid w:val="00D801A0"/>
    <w:rsid w:val="00D906DF"/>
    <w:rsid w:val="00DB0CA1"/>
    <w:rsid w:val="00E970C9"/>
    <w:rsid w:val="00F20BCF"/>
    <w:rsid w:val="00FA64D7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630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0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sk.ru/File_upload/session/sessiya3/%D0%9F%D1%80%D0%B8%D0%BB%D0%BE%D0%B6%20%D0%A0%D0%B5%D0%B5%D1%81%D1%82%D1%80%20%D0%BC%D1%83%D0%BD%D0%B8%D1%86%D0%B8%D0%BF%D0%B0%D0%BB%D1%8C%D0%BD%20%D1%81%D0%BB%D1%83%D0%B6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18</cp:revision>
  <cp:lastPrinted>2019-04-09T07:45:00Z</cp:lastPrinted>
  <dcterms:created xsi:type="dcterms:W3CDTF">2019-03-28T05:32:00Z</dcterms:created>
  <dcterms:modified xsi:type="dcterms:W3CDTF">2020-07-08T00:50:00Z</dcterms:modified>
</cp:coreProperties>
</file>